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4AAE" w:rsidRPr="00E923D1" w:rsidRDefault="00D94AAE">
      <w:pPr>
        <w:rPr>
          <w:rFonts w:ascii="Trebuchet MS" w:hAnsi="Trebuchet MS"/>
          <w:sz w:val="24"/>
          <w:szCs w:val="24"/>
        </w:rPr>
      </w:pPr>
    </w:p>
    <w:p w:rsidR="00E923D1" w:rsidRPr="00E923D1" w:rsidRDefault="00E923D1" w:rsidP="00E923D1">
      <w:pPr>
        <w:overflowPunct w:val="0"/>
        <w:autoSpaceDE w:val="0"/>
        <w:autoSpaceDN w:val="0"/>
        <w:adjustRightInd w:val="0"/>
        <w:spacing w:after="0" w:line="240" w:lineRule="auto"/>
        <w:contextualSpacing/>
        <w:jc w:val="center"/>
        <w:textAlignment w:val="baseline"/>
        <w:rPr>
          <w:rFonts w:ascii="Trebuchet MS" w:eastAsia="Times New Roman" w:hAnsi="Trebuchet MS" w:cs="Calibri"/>
          <w:b/>
          <w:bCs/>
          <w:iCs/>
          <w:noProof/>
          <w:sz w:val="28"/>
          <w:szCs w:val="28"/>
          <w:lang w:eastAsia="fr-FR"/>
        </w:rPr>
      </w:pPr>
      <w:r w:rsidRPr="00E923D1">
        <w:rPr>
          <w:rFonts w:ascii="Trebuchet MS" w:eastAsia="Times New Roman" w:hAnsi="Trebuchet MS" w:cs="Calibri"/>
          <w:b/>
          <w:bCs/>
          <w:iCs/>
          <w:noProof/>
          <w:sz w:val="28"/>
          <w:szCs w:val="28"/>
          <w:lang w:eastAsia="fr-FR"/>
        </w:rPr>
        <w:t>Declaratia pe propria ra</w:t>
      </w:r>
      <w:r w:rsidR="00A25A5E" w:rsidRPr="00E923D1">
        <w:rPr>
          <w:rFonts w:ascii="Trebuchet MS" w:eastAsia="Times New Roman" w:hAnsi="Trebuchet MS" w:cs="Calibri"/>
          <w:b/>
          <w:bCs/>
          <w:iCs/>
          <w:noProof/>
          <w:sz w:val="28"/>
          <w:szCs w:val="28"/>
          <w:lang w:eastAsia="fr-FR"/>
        </w:rPr>
        <w:t xml:space="preserve">spundere </w:t>
      </w:r>
    </w:p>
    <w:p w:rsidR="00A25A5E" w:rsidRPr="00E923D1" w:rsidRDefault="00A25A5E" w:rsidP="00E923D1">
      <w:pPr>
        <w:overflowPunct w:val="0"/>
        <w:autoSpaceDE w:val="0"/>
        <w:autoSpaceDN w:val="0"/>
        <w:adjustRightInd w:val="0"/>
        <w:spacing w:after="0" w:line="240" w:lineRule="auto"/>
        <w:contextualSpacing/>
        <w:jc w:val="center"/>
        <w:textAlignment w:val="baseline"/>
        <w:rPr>
          <w:rFonts w:ascii="Trebuchet MS" w:eastAsia="Calibri" w:hAnsi="Trebuchet MS" w:cs="Calibri"/>
          <w:b/>
          <w:noProof/>
          <w:sz w:val="28"/>
          <w:szCs w:val="28"/>
        </w:rPr>
      </w:pPr>
      <w:r w:rsidRPr="00E923D1">
        <w:rPr>
          <w:rFonts w:ascii="Trebuchet MS" w:eastAsia="Times New Roman" w:hAnsi="Trebuchet MS" w:cs="Calibri"/>
          <w:b/>
          <w:bCs/>
          <w:iCs/>
          <w:noProof/>
          <w:sz w:val="28"/>
          <w:szCs w:val="28"/>
          <w:lang w:eastAsia="fr-FR"/>
        </w:rPr>
        <w:t>p</w:t>
      </w:r>
      <w:r w:rsidR="00E923D1" w:rsidRPr="00E923D1">
        <w:rPr>
          <w:rFonts w:ascii="Trebuchet MS" w:eastAsia="Times New Roman" w:hAnsi="Trebuchet MS" w:cs="Calibri"/>
          <w:b/>
          <w:bCs/>
          <w:iCs/>
          <w:noProof/>
          <w:sz w:val="28"/>
          <w:szCs w:val="28"/>
          <w:lang w:eastAsia="fr-FR"/>
        </w:rPr>
        <w:t>rivind asigurarea sustenabilitatii investit</w:t>
      </w:r>
      <w:r w:rsidRPr="00E923D1">
        <w:rPr>
          <w:rFonts w:ascii="Trebuchet MS" w:eastAsia="Times New Roman" w:hAnsi="Trebuchet MS" w:cs="Calibri"/>
          <w:b/>
          <w:bCs/>
          <w:iCs/>
          <w:noProof/>
          <w:sz w:val="28"/>
          <w:szCs w:val="28"/>
          <w:lang w:eastAsia="fr-FR"/>
        </w:rPr>
        <w:t>iei</w:t>
      </w:r>
    </w:p>
    <w:p w:rsidR="00FF7B2F" w:rsidRPr="00E923D1" w:rsidRDefault="00FF7B2F" w:rsidP="00E923D1">
      <w:pPr>
        <w:jc w:val="center"/>
        <w:rPr>
          <w:rFonts w:ascii="Trebuchet MS" w:hAnsi="Trebuchet MS"/>
          <w:sz w:val="24"/>
          <w:szCs w:val="24"/>
        </w:rPr>
      </w:pPr>
    </w:p>
    <w:p w:rsidR="00E923D1" w:rsidRPr="00E923D1" w:rsidRDefault="00E923D1" w:rsidP="00E923D1">
      <w:pPr>
        <w:autoSpaceDE w:val="0"/>
        <w:autoSpaceDN w:val="0"/>
        <w:adjustRightInd w:val="0"/>
        <w:spacing w:after="0" w:line="240" w:lineRule="auto"/>
        <w:jc w:val="center"/>
        <w:rPr>
          <w:rFonts w:ascii="Trebuchet MS" w:hAnsi="Trebuchet MS" w:cs="Helvetica-Bold"/>
          <w:b/>
          <w:bCs/>
          <w:sz w:val="24"/>
          <w:szCs w:val="24"/>
        </w:rPr>
      </w:pPr>
    </w:p>
    <w:p w:rsidR="00E923D1" w:rsidRPr="00E923D1" w:rsidRDefault="00E923D1" w:rsidP="00E923D1">
      <w:pPr>
        <w:autoSpaceDE w:val="0"/>
        <w:autoSpaceDN w:val="0"/>
        <w:adjustRightInd w:val="0"/>
        <w:spacing w:after="0" w:line="240" w:lineRule="auto"/>
        <w:jc w:val="center"/>
        <w:rPr>
          <w:rFonts w:ascii="Trebuchet MS" w:hAnsi="Trebuchet MS" w:cs="Helvetica-Bold"/>
          <w:b/>
          <w:bCs/>
          <w:sz w:val="24"/>
          <w:szCs w:val="24"/>
        </w:rPr>
      </w:pPr>
    </w:p>
    <w:p w:rsidR="00E923D1" w:rsidRPr="00E923D1" w:rsidRDefault="00E923D1" w:rsidP="00E923D1">
      <w:pPr>
        <w:rPr>
          <w:rFonts w:ascii="Trebuchet MS" w:hAnsi="Trebuchet MS" w:cs="Arial"/>
          <w:noProof/>
          <w:sz w:val="24"/>
          <w:szCs w:val="24"/>
          <w:lang w:eastAsia="en-GB"/>
        </w:rPr>
      </w:pPr>
    </w:p>
    <w:p w:rsidR="00E923D1" w:rsidRPr="00E923D1" w:rsidRDefault="00E923D1" w:rsidP="00E923D1">
      <w:pPr>
        <w:pStyle w:val="Listparagraf"/>
        <w:spacing w:line="360" w:lineRule="auto"/>
        <w:ind w:left="0" w:firstLine="720"/>
        <w:jc w:val="both"/>
        <w:rPr>
          <w:rFonts w:ascii="Trebuchet MS" w:hAnsi="Trebuchet MS" w:cs="Arial"/>
          <w:noProof/>
          <w:sz w:val="24"/>
          <w:szCs w:val="24"/>
          <w:lang w:eastAsia="en-GB"/>
        </w:rPr>
      </w:pPr>
      <w:r w:rsidRPr="00E923D1">
        <w:rPr>
          <w:rFonts w:ascii="Trebuchet MS" w:hAnsi="Trebuchet MS" w:cs="Arial"/>
          <w:noProof/>
          <w:sz w:val="24"/>
          <w:szCs w:val="24"/>
          <w:lang w:eastAsia="en-GB"/>
        </w:rPr>
        <w:t xml:space="preserve">Subsemnatul ………………………………………………………., legitimat cu ……….., seria ……., nr. ……………, domiciliat in ……..……….., str. ……….................………, nr. ….., Bl. ….., Sc. ……, Et. ……, Ap. ….., judetul ………………..……, in calitate de reprezentant legal al ………………………………………………………………………..., declar pe proprie raspundere ca ulterior finantarii proiectului </w:t>
      </w:r>
      <w:r w:rsidR="004C36AE">
        <w:rPr>
          <w:rFonts w:ascii="Trebuchet MS" w:hAnsi="Trebuchet MS" w:cs="Arial"/>
          <w:noProof/>
          <w:sz w:val="24"/>
          <w:szCs w:val="24"/>
          <w:lang w:eastAsia="en-GB"/>
        </w:rPr>
        <w:t xml:space="preserve">……………………………………………………………. </w:t>
      </w:r>
      <w:bookmarkStart w:id="0" w:name="_GoBack"/>
      <w:bookmarkEnd w:id="0"/>
      <w:r w:rsidR="004C36AE">
        <w:rPr>
          <w:rFonts w:ascii="Trebuchet MS" w:hAnsi="Trebuchet MS" w:cs="Arial"/>
          <w:noProof/>
          <w:sz w:val="24"/>
          <w:szCs w:val="24"/>
          <w:lang w:eastAsia="en-GB"/>
        </w:rPr>
        <w:t>d</w:t>
      </w:r>
      <w:r w:rsidRPr="00E923D1">
        <w:rPr>
          <w:rFonts w:ascii="Trebuchet MS" w:hAnsi="Trebuchet MS" w:cs="Arial"/>
          <w:noProof/>
          <w:sz w:val="24"/>
          <w:szCs w:val="24"/>
          <w:lang w:eastAsia="en-GB"/>
        </w:rPr>
        <w:t>in cadrul Masurii M4/6B “</w:t>
      </w:r>
      <w:r w:rsidRPr="00E923D1">
        <w:rPr>
          <w:rFonts w:ascii="Trebuchet MS" w:hAnsi="Trebuchet MS"/>
          <w:noProof/>
          <w:sz w:val="24"/>
          <w:szCs w:val="24"/>
        </w:rPr>
        <w:t>Promovarea incluziunii sociale în teritoriul GAL</w:t>
      </w:r>
      <w:r w:rsidRPr="00E923D1">
        <w:rPr>
          <w:rFonts w:ascii="Trebuchet MS" w:hAnsi="Trebuchet MS" w:cs="Arial"/>
          <w:noProof/>
          <w:sz w:val="24"/>
          <w:szCs w:val="24"/>
          <w:lang w:eastAsia="en-GB"/>
        </w:rPr>
        <w:t xml:space="preserve">”, </w:t>
      </w:r>
      <w:r w:rsidR="00982817">
        <w:rPr>
          <w:rFonts w:ascii="Trebuchet MS" w:hAnsi="Trebuchet MS" w:cs="Arial"/>
          <w:noProof/>
          <w:sz w:val="24"/>
          <w:szCs w:val="24"/>
          <w:lang w:eastAsia="en-GB"/>
        </w:rPr>
        <w:t xml:space="preserve">ca ma angajez sa </w:t>
      </w:r>
      <w:r w:rsidRPr="00E923D1">
        <w:rPr>
          <w:rFonts w:ascii="Trebuchet MS" w:hAnsi="Trebuchet MS" w:cs="Arial"/>
          <w:noProof/>
          <w:sz w:val="24"/>
          <w:szCs w:val="24"/>
          <w:lang w:eastAsia="en-GB"/>
        </w:rPr>
        <w:t xml:space="preserve">asigur sustenabilitatea proiectului prin: </w:t>
      </w:r>
    </w:p>
    <w:p w:rsidR="00E923D1" w:rsidRPr="00E923D1" w:rsidRDefault="00E923D1" w:rsidP="00E923D1">
      <w:pPr>
        <w:pStyle w:val="Listparagraf"/>
        <w:numPr>
          <w:ilvl w:val="0"/>
          <w:numId w:val="2"/>
        </w:numPr>
        <w:spacing w:line="360" w:lineRule="auto"/>
        <w:jc w:val="both"/>
        <w:rPr>
          <w:rFonts w:ascii="Trebuchet MS" w:hAnsi="Trebuchet MS" w:cs="Arial"/>
          <w:noProof/>
          <w:sz w:val="24"/>
          <w:szCs w:val="24"/>
          <w:lang w:eastAsia="en-GB"/>
        </w:rPr>
      </w:pPr>
      <w:r w:rsidRPr="00E923D1">
        <w:rPr>
          <w:rFonts w:ascii="Trebuchet MS" w:hAnsi="Trebuchet MS" w:cs="Arial"/>
          <w:noProof/>
          <w:sz w:val="24"/>
          <w:szCs w:val="24"/>
          <w:lang w:eastAsia="en-GB"/>
        </w:rPr>
        <w:t>finantarea din surse proprii;</w:t>
      </w:r>
    </w:p>
    <w:p w:rsidR="00E923D1" w:rsidRPr="00E923D1" w:rsidRDefault="00E923D1" w:rsidP="00E923D1">
      <w:pPr>
        <w:pStyle w:val="Listparagraf"/>
        <w:spacing w:line="360" w:lineRule="auto"/>
        <w:ind w:left="0"/>
        <w:jc w:val="both"/>
        <w:rPr>
          <w:rFonts w:ascii="Trebuchet MS" w:hAnsi="Trebuchet MS" w:cs="Arial"/>
          <w:noProof/>
          <w:sz w:val="24"/>
          <w:szCs w:val="24"/>
          <w:lang w:eastAsia="en-GB"/>
        </w:rPr>
      </w:pPr>
      <w:r w:rsidRPr="00E923D1">
        <w:rPr>
          <w:rFonts w:ascii="Trebuchet MS" w:hAnsi="Trebuchet MS" w:cs="Arial"/>
          <w:noProof/>
          <w:sz w:val="24"/>
          <w:szCs w:val="24"/>
          <w:lang w:eastAsia="en-GB"/>
        </w:rPr>
        <w:t xml:space="preserve"> sau</w:t>
      </w:r>
    </w:p>
    <w:p w:rsidR="00E923D1" w:rsidRPr="00E923D1" w:rsidRDefault="00E923D1" w:rsidP="00E923D1">
      <w:pPr>
        <w:pStyle w:val="Listparagraf"/>
        <w:numPr>
          <w:ilvl w:val="0"/>
          <w:numId w:val="2"/>
        </w:numPr>
        <w:spacing w:line="360" w:lineRule="auto"/>
        <w:jc w:val="both"/>
        <w:rPr>
          <w:rFonts w:ascii="Trebuchet MS" w:hAnsi="Trebuchet MS" w:cs="Arial"/>
          <w:noProof/>
          <w:sz w:val="24"/>
          <w:szCs w:val="24"/>
          <w:lang w:eastAsia="en-GB"/>
        </w:rPr>
      </w:pPr>
      <w:proofErr w:type="spellStart"/>
      <w:r w:rsidRPr="00E923D1">
        <w:rPr>
          <w:rFonts w:ascii="Trebuchet MS" w:hAnsi="Trebuchet MS"/>
          <w:sz w:val="24"/>
          <w:szCs w:val="24"/>
        </w:rPr>
        <w:t>obtinerea</w:t>
      </w:r>
      <w:proofErr w:type="spellEnd"/>
      <w:r w:rsidRPr="00E923D1">
        <w:rPr>
          <w:rFonts w:ascii="Trebuchet MS" w:hAnsi="Trebuchet MS"/>
          <w:sz w:val="24"/>
          <w:szCs w:val="24"/>
        </w:rPr>
        <w:t xml:space="preserve"> </w:t>
      </w:r>
      <w:proofErr w:type="spellStart"/>
      <w:r w:rsidRPr="00E923D1">
        <w:rPr>
          <w:rFonts w:ascii="Trebuchet MS" w:hAnsi="Trebuchet MS"/>
          <w:sz w:val="24"/>
          <w:szCs w:val="24"/>
        </w:rPr>
        <w:t>unei</w:t>
      </w:r>
      <w:proofErr w:type="spellEnd"/>
      <w:r w:rsidRPr="00E923D1">
        <w:rPr>
          <w:rFonts w:ascii="Trebuchet MS" w:hAnsi="Trebuchet MS"/>
          <w:sz w:val="24"/>
          <w:szCs w:val="24"/>
        </w:rPr>
        <w:t xml:space="preserve"> </w:t>
      </w:r>
      <w:proofErr w:type="spellStart"/>
      <w:r w:rsidRPr="00E923D1">
        <w:rPr>
          <w:rFonts w:ascii="Trebuchet MS" w:hAnsi="Trebuchet MS"/>
          <w:sz w:val="24"/>
          <w:szCs w:val="24"/>
        </w:rPr>
        <w:t>finantari</w:t>
      </w:r>
      <w:proofErr w:type="spellEnd"/>
      <w:r w:rsidRPr="00E923D1">
        <w:rPr>
          <w:rFonts w:ascii="Trebuchet MS" w:hAnsi="Trebuchet MS"/>
          <w:sz w:val="24"/>
          <w:szCs w:val="24"/>
        </w:rPr>
        <w:t xml:space="preserve"> din </w:t>
      </w:r>
      <w:proofErr w:type="spellStart"/>
      <w:r w:rsidRPr="00E923D1">
        <w:rPr>
          <w:rFonts w:ascii="Trebuchet MS" w:hAnsi="Trebuchet MS"/>
          <w:sz w:val="24"/>
          <w:szCs w:val="24"/>
        </w:rPr>
        <w:t>cadrul</w:t>
      </w:r>
      <w:proofErr w:type="spellEnd"/>
      <w:r w:rsidRPr="00E923D1">
        <w:rPr>
          <w:rFonts w:ascii="Trebuchet MS" w:hAnsi="Trebuchet MS"/>
          <w:sz w:val="24"/>
          <w:szCs w:val="24"/>
        </w:rPr>
        <w:t xml:space="preserve"> </w:t>
      </w:r>
      <w:proofErr w:type="spellStart"/>
      <w:r w:rsidRPr="00E923D1">
        <w:rPr>
          <w:rFonts w:ascii="Trebuchet MS" w:hAnsi="Trebuchet MS"/>
          <w:sz w:val="24"/>
          <w:szCs w:val="24"/>
        </w:rPr>
        <w:t>Axei</w:t>
      </w:r>
      <w:proofErr w:type="spellEnd"/>
      <w:r w:rsidRPr="00E923D1">
        <w:rPr>
          <w:rFonts w:ascii="Trebuchet MS" w:hAnsi="Trebuchet MS"/>
          <w:sz w:val="24"/>
          <w:szCs w:val="24"/>
        </w:rPr>
        <w:t xml:space="preserve"> 5 </w:t>
      </w:r>
      <w:r w:rsidRPr="00E923D1">
        <w:rPr>
          <w:rFonts w:ascii="Trebuchet MS" w:hAnsi="Trebuchet MS" w:cs="Arial"/>
          <w:noProof/>
          <w:sz w:val="24"/>
          <w:szCs w:val="24"/>
          <w:lang w:eastAsia="en-GB"/>
        </w:rPr>
        <w:t>Programul Operational Capital Uman</w:t>
      </w:r>
      <w:r w:rsidRPr="00E923D1">
        <w:rPr>
          <w:rFonts w:ascii="Trebuchet MS" w:hAnsi="Trebuchet MS"/>
          <w:sz w:val="24"/>
          <w:szCs w:val="24"/>
        </w:rPr>
        <w:t xml:space="preserve">, </w:t>
      </w:r>
      <w:proofErr w:type="spellStart"/>
      <w:r w:rsidRPr="00E923D1">
        <w:rPr>
          <w:rFonts w:ascii="Trebuchet MS" w:hAnsi="Trebuchet MS"/>
          <w:sz w:val="24"/>
          <w:szCs w:val="24"/>
        </w:rPr>
        <w:t>prin</w:t>
      </w:r>
      <w:proofErr w:type="spellEnd"/>
      <w:r w:rsidRPr="00E923D1">
        <w:rPr>
          <w:rFonts w:ascii="Trebuchet MS" w:hAnsi="Trebuchet MS"/>
          <w:sz w:val="24"/>
          <w:szCs w:val="24"/>
        </w:rPr>
        <w:t xml:space="preserve"> </w:t>
      </w:r>
      <w:proofErr w:type="spellStart"/>
      <w:r w:rsidRPr="00E923D1">
        <w:rPr>
          <w:rFonts w:ascii="Trebuchet MS" w:hAnsi="Trebuchet MS"/>
          <w:sz w:val="24"/>
          <w:szCs w:val="24"/>
        </w:rPr>
        <w:t>depunerea</w:t>
      </w:r>
      <w:proofErr w:type="spellEnd"/>
      <w:r w:rsidRPr="00E923D1">
        <w:rPr>
          <w:rFonts w:ascii="Trebuchet MS" w:hAnsi="Trebuchet MS"/>
          <w:sz w:val="24"/>
          <w:szCs w:val="24"/>
        </w:rPr>
        <w:t xml:space="preserve"> </w:t>
      </w:r>
      <w:proofErr w:type="spellStart"/>
      <w:r w:rsidRPr="00E923D1">
        <w:rPr>
          <w:rFonts w:ascii="Trebuchet MS" w:hAnsi="Trebuchet MS"/>
          <w:sz w:val="24"/>
          <w:szCs w:val="24"/>
        </w:rPr>
        <w:t>unui</w:t>
      </w:r>
      <w:proofErr w:type="spellEnd"/>
      <w:r w:rsidRPr="00E923D1">
        <w:rPr>
          <w:rFonts w:ascii="Trebuchet MS" w:hAnsi="Trebuchet MS"/>
          <w:sz w:val="24"/>
          <w:szCs w:val="24"/>
        </w:rPr>
        <w:t xml:space="preserve"> </w:t>
      </w:r>
      <w:proofErr w:type="spellStart"/>
      <w:r w:rsidRPr="00E923D1">
        <w:rPr>
          <w:rFonts w:ascii="Trebuchet MS" w:hAnsi="Trebuchet MS"/>
          <w:sz w:val="24"/>
          <w:szCs w:val="24"/>
        </w:rPr>
        <w:t>proiect</w:t>
      </w:r>
      <w:proofErr w:type="spellEnd"/>
      <w:r w:rsidRPr="00E923D1">
        <w:rPr>
          <w:rFonts w:ascii="Trebuchet MS" w:hAnsi="Trebuchet MS"/>
          <w:sz w:val="24"/>
          <w:szCs w:val="24"/>
        </w:rPr>
        <w:t xml:space="preserve"> distinct cu </w:t>
      </w:r>
      <w:proofErr w:type="spellStart"/>
      <w:r w:rsidRPr="00E923D1">
        <w:rPr>
          <w:rFonts w:ascii="Trebuchet MS" w:hAnsi="Trebuchet MS"/>
          <w:sz w:val="24"/>
          <w:szCs w:val="24"/>
        </w:rPr>
        <w:t>respectarea</w:t>
      </w:r>
      <w:proofErr w:type="spellEnd"/>
      <w:r w:rsidRPr="00E923D1">
        <w:rPr>
          <w:rFonts w:ascii="Trebuchet MS" w:hAnsi="Trebuchet MS"/>
          <w:sz w:val="24"/>
          <w:szCs w:val="24"/>
        </w:rPr>
        <w:t xml:space="preserve"> </w:t>
      </w:r>
      <w:proofErr w:type="spellStart"/>
      <w:r w:rsidRPr="00E923D1">
        <w:rPr>
          <w:rFonts w:ascii="Trebuchet MS" w:hAnsi="Trebuchet MS"/>
          <w:sz w:val="24"/>
          <w:szCs w:val="24"/>
        </w:rPr>
        <w:t>conditiilor</w:t>
      </w:r>
      <w:proofErr w:type="spellEnd"/>
      <w:r w:rsidRPr="00E923D1">
        <w:rPr>
          <w:rFonts w:ascii="Trebuchet MS" w:hAnsi="Trebuchet MS"/>
          <w:sz w:val="24"/>
          <w:szCs w:val="24"/>
        </w:rPr>
        <w:t xml:space="preserve"> </w:t>
      </w:r>
      <w:proofErr w:type="spellStart"/>
      <w:r w:rsidRPr="00E923D1">
        <w:rPr>
          <w:rFonts w:ascii="Trebuchet MS" w:hAnsi="Trebuchet MS"/>
          <w:sz w:val="24"/>
          <w:szCs w:val="24"/>
        </w:rPr>
        <w:t>specifice</w:t>
      </w:r>
      <w:proofErr w:type="spellEnd"/>
      <w:r w:rsidRPr="00E923D1">
        <w:rPr>
          <w:rFonts w:ascii="Trebuchet MS" w:hAnsi="Trebuchet MS"/>
          <w:sz w:val="24"/>
          <w:szCs w:val="24"/>
        </w:rPr>
        <w:t xml:space="preserve"> </w:t>
      </w:r>
      <w:r w:rsidRPr="00E923D1">
        <w:rPr>
          <w:rFonts w:ascii="Trebuchet MS" w:hAnsi="Trebuchet MS" w:cs="Arial"/>
          <w:noProof/>
          <w:sz w:val="24"/>
          <w:szCs w:val="24"/>
          <w:lang w:eastAsia="en-GB"/>
        </w:rPr>
        <w:t xml:space="preserve">Programul Operational Capital Uman. </w:t>
      </w:r>
    </w:p>
    <w:p w:rsidR="00E923D1" w:rsidRPr="00E923D1" w:rsidRDefault="00E923D1" w:rsidP="00E923D1">
      <w:pPr>
        <w:pStyle w:val="Listparagraf"/>
        <w:ind w:left="0"/>
        <w:rPr>
          <w:rFonts w:ascii="Trebuchet MS" w:hAnsi="Trebuchet MS" w:cs="Arial"/>
          <w:noProof/>
          <w:sz w:val="24"/>
          <w:szCs w:val="24"/>
          <w:lang w:eastAsia="en-GB"/>
        </w:rPr>
      </w:pPr>
    </w:p>
    <w:p w:rsidR="00E923D1" w:rsidRPr="00E923D1" w:rsidRDefault="00E923D1" w:rsidP="00E923D1">
      <w:pPr>
        <w:pStyle w:val="Listparagraf"/>
        <w:ind w:left="0"/>
        <w:rPr>
          <w:rFonts w:ascii="Trebuchet MS" w:hAnsi="Trebuchet MS" w:cs="Arial"/>
          <w:noProof/>
          <w:sz w:val="24"/>
          <w:szCs w:val="24"/>
          <w:lang w:eastAsia="en-GB"/>
        </w:rPr>
      </w:pPr>
    </w:p>
    <w:p w:rsidR="00E923D1" w:rsidRPr="00E923D1" w:rsidRDefault="00E923D1" w:rsidP="00E923D1">
      <w:pPr>
        <w:pStyle w:val="Listparagraf"/>
        <w:ind w:left="0"/>
        <w:rPr>
          <w:rFonts w:ascii="Trebuchet MS" w:hAnsi="Trebuchet MS" w:cs="Arial"/>
          <w:noProof/>
          <w:sz w:val="24"/>
          <w:szCs w:val="24"/>
          <w:lang w:eastAsia="en-GB"/>
        </w:rPr>
      </w:pPr>
    </w:p>
    <w:p w:rsidR="00E923D1" w:rsidRPr="00E923D1" w:rsidRDefault="00E923D1" w:rsidP="00E923D1">
      <w:pPr>
        <w:pStyle w:val="Listparagraf"/>
        <w:ind w:left="0"/>
        <w:rPr>
          <w:rFonts w:ascii="Trebuchet MS" w:hAnsi="Trebuchet MS" w:cs="Arial"/>
          <w:noProof/>
          <w:sz w:val="24"/>
          <w:szCs w:val="24"/>
          <w:lang w:eastAsia="en-GB"/>
        </w:rPr>
      </w:pPr>
    </w:p>
    <w:p w:rsidR="00E923D1" w:rsidRPr="00E923D1" w:rsidRDefault="00E923D1" w:rsidP="00E923D1">
      <w:pPr>
        <w:pStyle w:val="Listparagraf"/>
        <w:ind w:left="0"/>
        <w:rPr>
          <w:rFonts w:ascii="Trebuchet MS" w:hAnsi="Trebuchet MS" w:cs="Arial"/>
          <w:noProof/>
          <w:sz w:val="24"/>
          <w:szCs w:val="24"/>
          <w:lang w:eastAsia="en-GB"/>
        </w:rPr>
      </w:pPr>
      <w:r w:rsidRPr="00E923D1">
        <w:rPr>
          <w:rFonts w:ascii="Trebuchet MS" w:hAnsi="Trebuchet MS" w:cs="Arial"/>
          <w:noProof/>
          <w:sz w:val="24"/>
          <w:szCs w:val="24"/>
          <w:lang w:eastAsia="en-GB"/>
        </w:rPr>
        <w:t xml:space="preserve">Reprezentant legal, </w:t>
      </w:r>
    </w:p>
    <w:p w:rsidR="00E923D1" w:rsidRPr="00E923D1" w:rsidRDefault="00E923D1" w:rsidP="00E923D1">
      <w:pPr>
        <w:pStyle w:val="Listparagraf"/>
        <w:ind w:left="0"/>
        <w:rPr>
          <w:rFonts w:ascii="Trebuchet MS" w:hAnsi="Trebuchet MS" w:cs="Arial"/>
          <w:noProof/>
          <w:sz w:val="24"/>
          <w:szCs w:val="24"/>
          <w:lang w:eastAsia="en-GB"/>
        </w:rPr>
      </w:pPr>
      <w:r w:rsidRPr="00E923D1">
        <w:rPr>
          <w:rFonts w:ascii="Trebuchet MS" w:hAnsi="Trebuchet MS" w:cs="Arial"/>
          <w:noProof/>
          <w:sz w:val="24"/>
          <w:szCs w:val="24"/>
          <w:lang w:eastAsia="en-GB"/>
        </w:rPr>
        <w:t xml:space="preserve">Nume/prenume: </w:t>
      </w:r>
      <w:r w:rsidRPr="00E923D1">
        <w:rPr>
          <w:rFonts w:ascii="Trebuchet MS" w:eastAsia="Times New Roman" w:hAnsi="Trebuchet MS" w:cs="Arial"/>
          <w:sz w:val="24"/>
          <w:szCs w:val="24"/>
          <w:lang w:val="ro-RO"/>
        </w:rPr>
        <w:t>………………………………</w:t>
      </w:r>
    </w:p>
    <w:p w:rsidR="00E923D1" w:rsidRPr="00E923D1" w:rsidRDefault="00E923D1" w:rsidP="00E923D1">
      <w:pPr>
        <w:pStyle w:val="Listparagraf"/>
        <w:ind w:left="0"/>
        <w:rPr>
          <w:rFonts w:ascii="Trebuchet MS" w:hAnsi="Trebuchet MS" w:cs="Arial"/>
          <w:noProof/>
          <w:sz w:val="24"/>
          <w:szCs w:val="24"/>
          <w:lang w:eastAsia="en-GB"/>
        </w:rPr>
      </w:pPr>
    </w:p>
    <w:p w:rsidR="00E923D1" w:rsidRPr="00E923D1" w:rsidRDefault="00E923D1" w:rsidP="00E923D1">
      <w:pPr>
        <w:pStyle w:val="Listparagraf"/>
        <w:spacing w:line="360" w:lineRule="auto"/>
        <w:ind w:left="0"/>
        <w:rPr>
          <w:rFonts w:ascii="Trebuchet MS" w:hAnsi="Trebuchet MS" w:cs="Arial"/>
          <w:noProof/>
          <w:sz w:val="24"/>
          <w:szCs w:val="24"/>
          <w:lang w:eastAsia="en-GB"/>
        </w:rPr>
      </w:pPr>
      <w:r w:rsidRPr="00E923D1">
        <w:rPr>
          <w:rFonts w:ascii="Trebuchet MS" w:hAnsi="Trebuchet MS" w:cs="Arial"/>
          <w:noProof/>
          <w:sz w:val="24"/>
          <w:szCs w:val="24"/>
          <w:lang w:eastAsia="en-GB"/>
        </w:rPr>
        <w:t>Semnatura: ………………………</w:t>
      </w:r>
    </w:p>
    <w:p w:rsidR="00E923D1" w:rsidRDefault="00E923D1" w:rsidP="00E923D1">
      <w:pPr>
        <w:pStyle w:val="Listparagraf"/>
        <w:spacing w:line="360" w:lineRule="auto"/>
        <w:ind w:left="0"/>
        <w:rPr>
          <w:rFonts w:ascii="Trebuchet MS" w:hAnsi="Trebuchet MS" w:cs="Arial"/>
          <w:noProof/>
          <w:sz w:val="24"/>
          <w:szCs w:val="24"/>
          <w:lang w:eastAsia="en-GB"/>
        </w:rPr>
      </w:pPr>
    </w:p>
    <w:p w:rsidR="00E923D1" w:rsidRPr="00E923D1" w:rsidRDefault="00E923D1" w:rsidP="00E923D1">
      <w:pPr>
        <w:pStyle w:val="Listparagraf"/>
        <w:spacing w:line="360" w:lineRule="auto"/>
        <w:ind w:left="0"/>
        <w:rPr>
          <w:rFonts w:ascii="Trebuchet MS" w:hAnsi="Trebuchet MS" w:cs="Arial"/>
          <w:noProof/>
          <w:sz w:val="24"/>
          <w:szCs w:val="24"/>
          <w:lang w:eastAsia="en-GB"/>
        </w:rPr>
      </w:pPr>
      <w:r w:rsidRPr="00E923D1">
        <w:rPr>
          <w:rFonts w:ascii="Trebuchet MS" w:hAnsi="Trebuchet MS" w:cs="Arial"/>
          <w:noProof/>
          <w:sz w:val="24"/>
          <w:szCs w:val="24"/>
          <w:lang w:eastAsia="en-GB"/>
        </w:rPr>
        <w:t xml:space="preserve">Data: ……………………. </w:t>
      </w:r>
    </w:p>
    <w:p w:rsidR="00CF19FF" w:rsidRPr="00E923D1" w:rsidRDefault="00CF19FF" w:rsidP="00FF7B2F">
      <w:pPr>
        <w:pStyle w:val="Frspaiere"/>
        <w:jc w:val="both"/>
        <w:rPr>
          <w:rFonts w:ascii="Trebuchet MS" w:hAnsi="Trebuchet MS"/>
          <w:sz w:val="24"/>
          <w:szCs w:val="24"/>
        </w:rPr>
      </w:pPr>
    </w:p>
    <w:p w:rsidR="00CF19FF" w:rsidRPr="00E923D1" w:rsidRDefault="00CF19FF" w:rsidP="00CF19FF">
      <w:pPr>
        <w:autoSpaceDE w:val="0"/>
        <w:autoSpaceDN w:val="0"/>
        <w:adjustRightInd w:val="0"/>
        <w:spacing w:after="0" w:line="240" w:lineRule="auto"/>
        <w:rPr>
          <w:rFonts w:ascii="Trebuchet MS" w:hAnsi="Trebuchet MS" w:cs="Helvetica"/>
          <w:sz w:val="24"/>
          <w:szCs w:val="24"/>
        </w:rPr>
      </w:pPr>
    </w:p>
    <w:p w:rsidR="00E923D1" w:rsidRPr="00E923D1" w:rsidRDefault="00E923D1">
      <w:pPr>
        <w:autoSpaceDE w:val="0"/>
        <w:autoSpaceDN w:val="0"/>
        <w:adjustRightInd w:val="0"/>
        <w:spacing w:after="0" w:line="240" w:lineRule="auto"/>
        <w:rPr>
          <w:rFonts w:ascii="Trebuchet MS" w:hAnsi="Trebuchet MS" w:cs="Helvetica"/>
          <w:sz w:val="24"/>
          <w:szCs w:val="24"/>
        </w:rPr>
      </w:pPr>
    </w:p>
    <w:sectPr w:rsidR="00E923D1" w:rsidRPr="00E923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Bold">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05C7B"/>
    <w:multiLevelType w:val="hybridMultilevel"/>
    <w:tmpl w:val="62BE7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850695"/>
    <w:multiLevelType w:val="hybridMultilevel"/>
    <w:tmpl w:val="25BA942C"/>
    <w:lvl w:ilvl="0" w:tplc="CAC4612A">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563"/>
    <w:rsid w:val="002B6563"/>
    <w:rsid w:val="004C36AE"/>
    <w:rsid w:val="007B4649"/>
    <w:rsid w:val="00982817"/>
    <w:rsid w:val="00A25A5E"/>
    <w:rsid w:val="00A8702B"/>
    <w:rsid w:val="00CF19FF"/>
    <w:rsid w:val="00D94AAE"/>
    <w:rsid w:val="00E923D1"/>
    <w:rsid w:val="00FF7B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A989A"/>
  <w15:chartTrackingRefBased/>
  <w15:docId w15:val="{441B1110-3789-422B-91E2-67866DDD1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5A5E"/>
    <w:pPr>
      <w:spacing w:after="200" w:line="276" w:lineRule="auto"/>
    </w:pPr>
    <w:rPr>
      <w:lang w:val="ro-RO"/>
    </w:rPr>
  </w:style>
  <w:style w:type="paragraph" w:styleId="Titlu2">
    <w:name w:val="heading 2"/>
    <w:aliases w:val="Subcapitol,Outline2"/>
    <w:basedOn w:val="Normal"/>
    <w:link w:val="Titlu2Caracter"/>
    <w:semiHidden/>
    <w:unhideWhenUsed/>
    <w:qFormat/>
    <w:rsid w:val="00A8702B"/>
    <w:pPr>
      <w:spacing w:before="120" w:after="0" w:line="240" w:lineRule="auto"/>
      <w:outlineLvl w:val="1"/>
    </w:pPr>
    <w:rPr>
      <w:rFonts w:ascii="Arial" w:eastAsia="Times New Roman" w:hAnsi="Arial" w:cs="Times New Roman"/>
      <w:noProof/>
      <w:sz w:val="24"/>
      <w:szCs w:val="20"/>
      <w:lang w:val="en-US"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FF7B2F"/>
    <w:pPr>
      <w:spacing w:after="0" w:line="240" w:lineRule="auto"/>
    </w:pPr>
  </w:style>
  <w:style w:type="character" w:customStyle="1" w:styleId="Titlu2Caracter">
    <w:name w:val="Titlu 2 Caracter"/>
    <w:aliases w:val="Subcapitol Caracter,Outline2 Caracter"/>
    <w:basedOn w:val="Fontdeparagrafimplicit"/>
    <w:link w:val="Titlu2"/>
    <w:semiHidden/>
    <w:rsid w:val="00A8702B"/>
    <w:rPr>
      <w:rFonts w:ascii="Arial" w:eastAsia="Times New Roman" w:hAnsi="Arial" w:cs="Times New Roman"/>
      <w:noProof/>
      <w:sz w:val="24"/>
      <w:szCs w:val="20"/>
      <w:lang w:val="en-US" w:eastAsia="x-none"/>
    </w:rPr>
  </w:style>
  <w:style w:type="paragraph" w:styleId="Listparagraf">
    <w:name w:val="List Paragraph"/>
    <w:basedOn w:val="Normal"/>
    <w:uiPriority w:val="34"/>
    <w:qFormat/>
    <w:rsid w:val="00E923D1"/>
    <w:pPr>
      <w:spacing w:after="160" w:line="259" w:lineRule="auto"/>
      <w:ind w:left="720"/>
      <w:contextualSpacing/>
    </w:pPr>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08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134</Words>
  <Characters>764</Characters>
  <Application>Microsoft Office Word</Application>
  <DocSecurity>0</DocSecurity>
  <Lines>6</Lines>
  <Paragraphs>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Sargetia GAL</dc:creator>
  <cp:keywords/>
  <dc:description/>
  <cp:lastModifiedBy>Sargetia GAL</cp:lastModifiedBy>
  <cp:revision>7</cp:revision>
  <dcterms:created xsi:type="dcterms:W3CDTF">2017-08-24T15:57:00Z</dcterms:created>
  <dcterms:modified xsi:type="dcterms:W3CDTF">2017-08-24T17:22:00Z</dcterms:modified>
</cp:coreProperties>
</file>